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8264B1" w:rsidRDefault="00BC1E0B" w:rsidP="008264B1">
      <w:pPr>
        <w:spacing w:after="120"/>
        <w:jc w:val="center"/>
        <w:rPr>
          <w:rFonts w:ascii="Calibri" w:hAnsi="Calibri" w:cs="Calibri"/>
          <w:b/>
          <w:sz w:val="18"/>
          <w:szCs w:val="18"/>
        </w:rPr>
      </w:pPr>
      <w:r w:rsidRPr="008264B1">
        <w:rPr>
          <w:rFonts w:asciiTheme="minorHAnsi" w:hAnsiTheme="minorHAnsi" w:cs="Calibri"/>
          <w:bCs/>
          <w:iCs/>
          <w:sz w:val="18"/>
          <w:szCs w:val="18"/>
        </w:rPr>
        <w:t xml:space="preserve">Dotyczy: </w:t>
      </w:r>
      <w:r w:rsidRPr="008264B1">
        <w:rPr>
          <w:rFonts w:asciiTheme="minorHAnsi" w:hAnsiTheme="minorHAnsi" w:cs="Calibri"/>
          <w:noProof/>
          <w:sz w:val="18"/>
          <w:szCs w:val="18"/>
        </w:rPr>
        <w:t>postępow</w:t>
      </w:r>
      <w:r w:rsidR="005A539A" w:rsidRPr="008264B1">
        <w:rPr>
          <w:rFonts w:asciiTheme="minorHAnsi" w:hAnsiTheme="minorHAnsi" w:cs="Calibri"/>
          <w:noProof/>
          <w:sz w:val="18"/>
          <w:szCs w:val="18"/>
        </w:rPr>
        <w:t xml:space="preserve">ania o udzielenie zamówienia </w:t>
      </w:r>
      <w:r w:rsidRPr="008264B1">
        <w:rPr>
          <w:rFonts w:asciiTheme="minorHAnsi" w:hAnsiTheme="minorHAnsi" w:cs="Calibri"/>
          <w:noProof/>
          <w:sz w:val="18"/>
          <w:szCs w:val="18"/>
        </w:rPr>
        <w:t>publicznego prowadzonego w trybie przetargu nieograniczonego</w:t>
      </w:r>
      <w:r w:rsidR="0065133F" w:rsidRPr="008264B1">
        <w:rPr>
          <w:rFonts w:asciiTheme="minorHAnsi" w:hAnsiTheme="minorHAnsi" w:cs="Calibri"/>
          <w:bCs/>
          <w:iCs/>
          <w:sz w:val="18"/>
          <w:szCs w:val="18"/>
        </w:rPr>
        <w:t xml:space="preserve"> </w:t>
      </w:r>
      <w:r w:rsidR="00B41310" w:rsidRPr="008264B1">
        <w:rPr>
          <w:rFonts w:asciiTheme="minorHAnsi" w:hAnsiTheme="minorHAnsi" w:cs="Calibri"/>
          <w:bCs/>
          <w:sz w:val="18"/>
          <w:szCs w:val="18"/>
        </w:rPr>
        <w:t>na</w:t>
      </w:r>
      <w:r w:rsidR="00B41310" w:rsidRPr="008264B1">
        <w:rPr>
          <w:rFonts w:asciiTheme="minorHAnsi" w:hAnsiTheme="minorHAnsi" w:cs="Calibri"/>
          <w:b/>
          <w:bCs/>
          <w:sz w:val="18"/>
          <w:szCs w:val="18"/>
        </w:rPr>
        <w:t xml:space="preserve">: </w:t>
      </w:r>
      <w:r w:rsidR="008264B1" w:rsidRPr="008264B1">
        <w:rPr>
          <w:rFonts w:ascii="Calibri" w:hAnsi="Calibri" w:cs="Calibri"/>
          <w:b/>
          <w:sz w:val="18"/>
          <w:szCs w:val="18"/>
        </w:rPr>
        <w:t>Zakup i dostawa aparatu PET/CT wraz z wykonaniem projektu budowlano-technologicznego i robót budowlanych związanych z adaptacja pomie</w:t>
      </w:r>
      <w:r w:rsidR="00E24B66">
        <w:rPr>
          <w:rFonts w:ascii="Calibri" w:hAnsi="Calibri" w:cs="Calibri"/>
          <w:b/>
          <w:sz w:val="18"/>
          <w:szCs w:val="18"/>
        </w:rPr>
        <w:t>szczeń i instalacją aparatu PET/CT</w:t>
      </w:r>
      <w:r w:rsidR="008264B1" w:rsidRPr="008264B1">
        <w:rPr>
          <w:rFonts w:ascii="Calibri" w:hAnsi="Calibri" w:cs="Calibri"/>
          <w:b/>
          <w:bCs/>
          <w:sz w:val="18"/>
          <w:szCs w:val="18"/>
        </w:rPr>
        <w:t xml:space="preserve"> w ramach Programu wieloletniego „Narodowa Strategia Onkologiczna”, zadanie pn.: „Doposażenie zakładów medycyny nuklearnej - wymiana aparatów PET".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A84D38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F72A89" w:rsidRDefault="00F72A89" w:rsidP="00B41310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72A89" w:rsidRDefault="00F72A89" w:rsidP="00B41310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41310" w:rsidRPr="009617B0" w:rsidRDefault="00B41310" w:rsidP="00B41310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9617B0">
        <w:rPr>
          <w:rFonts w:asciiTheme="minorHAnsi" w:hAnsiTheme="minorHAnsi" w:cs="Calibri"/>
          <w:b/>
          <w:sz w:val="22"/>
          <w:szCs w:val="22"/>
        </w:rPr>
        <w:t>II. OŚWIADCZENIA W ZAKRESIE PODSTAW WYKLUCZENIA</w:t>
      </w:r>
    </w:p>
    <w:p w:rsidR="00B41310" w:rsidRPr="006B16D7" w:rsidRDefault="00B41310" w:rsidP="00B41310">
      <w:pPr>
        <w:pStyle w:val="Bezodstpw"/>
        <w:rPr>
          <w:rFonts w:asciiTheme="minorHAnsi" w:hAnsiTheme="minorHAnsi" w:cs="Calibri"/>
          <w:b/>
          <w:szCs w:val="20"/>
        </w:rPr>
      </w:pPr>
    </w:p>
    <w:p w:rsidR="00B41310" w:rsidRPr="00184EA1" w:rsidRDefault="00B41310" w:rsidP="00B4131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B41310" w:rsidRPr="00184EA1" w:rsidRDefault="00B41310" w:rsidP="00B41310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184EA1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184EA1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B41310" w:rsidRPr="00184EA1" w:rsidRDefault="00B41310" w:rsidP="00B4131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B41310" w:rsidRPr="00184EA1" w:rsidRDefault="00B41310" w:rsidP="00B4131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184EA1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B41310" w:rsidRDefault="00B41310" w:rsidP="00B413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color w:val="000000"/>
          <w:lang w:eastAsia="en-US"/>
        </w:rPr>
      </w:pPr>
      <w:r w:rsidRPr="00184EA1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184EA1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F32DA" w:rsidRDefault="006F32DA" w:rsidP="00B413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color w:val="000000"/>
          <w:lang w:eastAsia="en-US"/>
        </w:rPr>
      </w:pPr>
    </w:p>
    <w:p w:rsidR="006F32DA" w:rsidRPr="002728E3" w:rsidRDefault="006F32DA" w:rsidP="006F32DA">
      <w:pPr>
        <w:pStyle w:val="Akapitzlist"/>
        <w:numPr>
          <w:ilvl w:val="0"/>
          <w:numId w:val="45"/>
        </w:numPr>
        <w:tabs>
          <w:tab w:val="left" w:pos="3969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2728E3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6F32DA" w:rsidRPr="00A84D38" w:rsidRDefault="006F32DA" w:rsidP="006F32DA">
      <w:pPr>
        <w:pStyle w:val="Bezodstpw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84D38">
        <w:rPr>
          <w:rFonts w:asciiTheme="minorHAnsi" w:hAnsiTheme="minorHAnsi" w:cstheme="minorHAnsi"/>
          <w:b/>
          <w:sz w:val="22"/>
          <w:szCs w:val="22"/>
        </w:rPr>
        <w:t>Ubiegając się o udzielenie zamówienia publicznego na:</w:t>
      </w:r>
      <w:r w:rsidRPr="00A84D3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zakup </w:t>
      </w:r>
      <w:r w:rsidR="00F72A89">
        <w:rPr>
          <w:rFonts w:asciiTheme="minorHAnsi" w:hAnsiTheme="minorHAnsi" w:cstheme="minorHAnsi"/>
          <w:b/>
          <w:bCs/>
          <w:iCs/>
          <w:sz w:val="22"/>
          <w:szCs w:val="22"/>
        </w:rPr>
        <w:t>aparatu medycznego PET/CT z wyposażeniem</w:t>
      </w:r>
    </w:p>
    <w:p w:rsidR="006F32DA" w:rsidRPr="002728E3" w:rsidRDefault="006F32DA" w:rsidP="006F32DA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4D38">
        <w:rPr>
          <w:rFonts w:asciiTheme="minorHAnsi" w:hAnsiTheme="minorHAnsi" w:cstheme="minorHAnsi"/>
          <w:b/>
          <w:bCs/>
          <w:iCs/>
          <w:sz w:val="22"/>
          <w:szCs w:val="22"/>
        </w:rPr>
        <w:t>składam (-y)</w:t>
      </w:r>
      <w:r w:rsidRPr="00A84D38">
        <w:rPr>
          <w:rFonts w:asciiTheme="minorHAnsi" w:hAnsiTheme="minorHAnsi" w:cstheme="minorHAnsi"/>
          <w:b/>
          <w:bCs/>
          <w:sz w:val="22"/>
          <w:szCs w:val="22"/>
        </w:rPr>
        <w:t xml:space="preserve"> niniejszą ofertę:</w:t>
      </w:r>
    </w:p>
    <w:p w:rsidR="006F32DA" w:rsidRPr="00A84D38" w:rsidRDefault="006F32DA" w:rsidP="006F32D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A84D38">
        <w:rPr>
          <w:rFonts w:asciiTheme="minorHAnsi" w:hAnsiTheme="minorHAnsi" w:cstheme="minorHAnsi"/>
          <w:sz w:val="22"/>
          <w:szCs w:val="22"/>
        </w:rPr>
        <w:t xml:space="preserve">feruję(-jemy) wykonanie zamówienia zgodnie z opisem przedmiotu zamówienia oraz zgodnie </w:t>
      </w:r>
      <w:r w:rsidRPr="00A84D38">
        <w:rPr>
          <w:rFonts w:asciiTheme="minorHAnsi" w:hAnsiTheme="minorHAnsi" w:cstheme="minorHAnsi"/>
          <w:sz w:val="22"/>
          <w:szCs w:val="22"/>
        </w:rPr>
        <w:br/>
        <w:t xml:space="preserve">z zasadami </w:t>
      </w:r>
      <w:r w:rsidRPr="00A84D38">
        <w:rPr>
          <w:rFonts w:asciiTheme="minorHAnsi" w:hAnsiTheme="minorHAnsi" w:cstheme="minorHAnsi"/>
          <w:bCs/>
          <w:sz w:val="22"/>
          <w:szCs w:val="22"/>
        </w:rPr>
        <w:t>i warunkami określonymi w SWZ  przy uwzględnieniu wszystkich składników związanych z realizacją przedmiotu zamówienia wpływających na wysokość ceny:</w:t>
      </w:r>
    </w:p>
    <w:p w:rsidR="006F32DA" w:rsidRPr="00A84D38" w:rsidRDefault="006F32DA" w:rsidP="006F32D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F32DA" w:rsidRPr="006F32DA" w:rsidRDefault="006F32DA" w:rsidP="006F32DA">
      <w:pPr>
        <w:rPr>
          <w:rFonts w:asciiTheme="minorHAnsi" w:hAnsiTheme="minorHAnsi" w:cstheme="minorHAnsi"/>
          <w:sz w:val="22"/>
          <w:szCs w:val="22"/>
        </w:rPr>
      </w:pPr>
      <w:r w:rsidRPr="006F32DA">
        <w:rPr>
          <w:rFonts w:asciiTheme="minorHAnsi" w:hAnsiTheme="minorHAnsi" w:cstheme="minorHAnsi"/>
          <w:sz w:val="22"/>
          <w:szCs w:val="22"/>
        </w:rPr>
        <w:t xml:space="preserve">Wartość netto   wynosi: ............................................................................................................................... zł </w:t>
      </w:r>
      <w:r w:rsidRPr="006F32DA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............................................................................................................................................................</w:t>
      </w:r>
    </w:p>
    <w:p w:rsidR="006F32DA" w:rsidRPr="006F32DA" w:rsidRDefault="006F32DA" w:rsidP="006F32DA">
      <w:pPr>
        <w:rPr>
          <w:rFonts w:asciiTheme="minorHAnsi" w:hAnsiTheme="minorHAnsi" w:cstheme="minorHAnsi"/>
          <w:sz w:val="22"/>
          <w:szCs w:val="22"/>
        </w:rPr>
      </w:pPr>
    </w:p>
    <w:p w:rsidR="006F32DA" w:rsidRPr="006F32DA" w:rsidRDefault="006F32DA" w:rsidP="006F32DA">
      <w:pPr>
        <w:rPr>
          <w:rFonts w:asciiTheme="minorHAnsi" w:hAnsiTheme="minorHAnsi" w:cstheme="minorHAnsi"/>
          <w:sz w:val="22"/>
          <w:szCs w:val="22"/>
        </w:rPr>
      </w:pPr>
      <w:r w:rsidRPr="006F32DA">
        <w:rPr>
          <w:rFonts w:asciiTheme="minorHAnsi" w:hAnsiTheme="minorHAnsi" w:cstheme="minorHAnsi"/>
          <w:sz w:val="22"/>
          <w:szCs w:val="22"/>
        </w:rPr>
        <w:t xml:space="preserve">Wartość brutto   wynosi: ............................................................................................................................. zł </w:t>
      </w:r>
      <w:r w:rsidRPr="006F32DA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............................................................................................................................................................</w:t>
      </w:r>
    </w:p>
    <w:p w:rsidR="00F72A89" w:rsidRDefault="00F72A89" w:rsidP="006F32DA">
      <w:pPr>
        <w:pStyle w:val="Tekstpodstawowy3"/>
        <w:rPr>
          <w:rFonts w:asciiTheme="minorHAnsi" w:hAnsiTheme="minorHAnsi" w:cstheme="minorHAnsi"/>
          <w:sz w:val="22"/>
          <w:szCs w:val="22"/>
        </w:rPr>
      </w:pPr>
    </w:p>
    <w:p w:rsidR="006F32DA" w:rsidRPr="00F72A89" w:rsidRDefault="006F32DA" w:rsidP="006F32DA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  <w:r w:rsidRPr="00F72A89">
        <w:rPr>
          <w:rFonts w:asciiTheme="minorHAnsi" w:hAnsiTheme="minorHAnsi" w:cstheme="minorHAnsi"/>
          <w:b/>
          <w:sz w:val="22"/>
          <w:szCs w:val="22"/>
        </w:rPr>
        <w:t>w tym:</w:t>
      </w:r>
    </w:p>
    <w:p w:rsidR="00F72A89" w:rsidRDefault="00F72A89" w:rsidP="006F32DA">
      <w:pPr>
        <w:tabs>
          <w:tab w:val="num" w:pos="426"/>
        </w:tabs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6F32DA" w:rsidRPr="006F32DA" w:rsidRDefault="00F72A89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sz w:val="22"/>
          <w:szCs w:val="22"/>
        </w:rPr>
        <w:t>1) cena zakupu aparatu PET/CT</w:t>
      </w:r>
      <w:r w:rsidR="006F32DA" w:rsidRPr="006F32DA">
        <w:rPr>
          <w:rFonts w:asciiTheme="minorHAnsi" w:eastAsiaTheme="minorEastAsia" w:hAnsiTheme="minorHAnsi" w:cstheme="minorHAnsi"/>
          <w:bCs/>
          <w:sz w:val="22"/>
          <w:szCs w:val="22"/>
        </w:rPr>
        <w:t>: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.......................................................PLN (netto);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.......................................................PLN(brutto)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bCs/>
          <w:sz w:val="22"/>
          <w:szCs w:val="22"/>
        </w:rPr>
        <w:t>2) koszt dostawy wr</w:t>
      </w:r>
      <w:r w:rsidR="0022405F">
        <w:rPr>
          <w:rFonts w:asciiTheme="minorHAnsi" w:eastAsiaTheme="minorEastAsia" w:hAnsiTheme="minorHAnsi" w:cstheme="minorHAnsi"/>
          <w:bCs/>
          <w:sz w:val="22"/>
          <w:szCs w:val="22"/>
        </w:rPr>
        <w:t xml:space="preserve">az z ubezpieczeniem oraz </w:t>
      </w:r>
      <w:r w:rsidRPr="006F32DA">
        <w:rPr>
          <w:rFonts w:asciiTheme="minorHAnsi" w:eastAsiaTheme="minorEastAsia" w:hAnsiTheme="minorHAnsi" w:cstheme="minorHAnsi"/>
          <w:bCs/>
          <w:sz w:val="22"/>
          <w:szCs w:val="22"/>
        </w:rPr>
        <w:t xml:space="preserve"> ins</w:t>
      </w:r>
      <w:r w:rsidR="00A14970">
        <w:rPr>
          <w:rFonts w:asciiTheme="minorHAnsi" w:eastAsiaTheme="minorEastAsia" w:hAnsiTheme="minorHAnsi" w:cstheme="minorHAnsi"/>
          <w:bCs/>
          <w:sz w:val="22"/>
          <w:szCs w:val="22"/>
        </w:rPr>
        <w:t>tal</w:t>
      </w:r>
      <w:r w:rsidR="00F72A89">
        <w:rPr>
          <w:rFonts w:asciiTheme="minorHAnsi" w:eastAsiaTheme="minorEastAsia" w:hAnsiTheme="minorHAnsi" w:cstheme="minorHAnsi"/>
          <w:bCs/>
          <w:sz w:val="22"/>
          <w:szCs w:val="22"/>
        </w:rPr>
        <w:t>acji i uruchomienia aparatu PET/CT</w:t>
      </w:r>
      <w:r w:rsidRPr="006F32DA">
        <w:rPr>
          <w:rFonts w:asciiTheme="minorHAnsi" w:eastAsiaTheme="minorEastAsia" w:hAnsiTheme="minorHAnsi" w:cstheme="minorHAnsi"/>
          <w:bCs/>
          <w:sz w:val="22"/>
          <w:szCs w:val="22"/>
        </w:rPr>
        <w:t>: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......................................................PLN(netto)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......................................................PLN (brutto)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bCs/>
          <w:sz w:val="22"/>
          <w:szCs w:val="22"/>
        </w:rPr>
        <w:t>3)</w:t>
      </w:r>
      <w:r w:rsidRPr="006F32DA">
        <w:rPr>
          <w:rFonts w:asciiTheme="minorHAnsi" w:eastAsiaTheme="minorEastAsia" w:hAnsiTheme="minorHAnsi" w:cstheme="minorHAnsi"/>
          <w:sz w:val="22"/>
          <w:szCs w:val="22"/>
        </w:rPr>
        <w:t> </w:t>
      </w:r>
      <w:r w:rsidRPr="006F32DA">
        <w:rPr>
          <w:rFonts w:asciiTheme="minorHAnsi" w:eastAsiaTheme="minorEastAsia" w:hAnsiTheme="minorHAnsi" w:cstheme="minorHAnsi"/>
          <w:bCs/>
          <w:sz w:val="22"/>
          <w:szCs w:val="22"/>
        </w:rPr>
        <w:t>koszt demontażu i</w:t>
      </w:r>
      <w:r w:rsidR="00F72A89">
        <w:rPr>
          <w:rFonts w:asciiTheme="minorHAnsi" w:eastAsiaTheme="minorEastAsia" w:hAnsiTheme="minorHAnsi" w:cstheme="minorHAnsi"/>
          <w:bCs/>
          <w:sz w:val="22"/>
          <w:szCs w:val="22"/>
        </w:rPr>
        <w:t xml:space="preserve"> utylizacji starego aparatu PET/CT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......................................................PLN(netto)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......................................................PLN (brutto)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 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bCs/>
          <w:sz w:val="22"/>
          <w:szCs w:val="22"/>
        </w:rPr>
        <w:t>4)</w:t>
      </w:r>
      <w:r w:rsidRPr="006F32DA">
        <w:rPr>
          <w:rFonts w:asciiTheme="minorHAnsi" w:eastAsiaTheme="minorEastAsia" w:hAnsiTheme="minorHAnsi" w:cstheme="minorHAnsi"/>
          <w:sz w:val="22"/>
          <w:szCs w:val="22"/>
        </w:rPr>
        <w:t> </w:t>
      </w:r>
      <w:r w:rsidRPr="006F32DA">
        <w:rPr>
          <w:rFonts w:asciiTheme="minorHAnsi" w:eastAsiaTheme="minorEastAsia" w:hAnsiTheme="minorHAnsi" w:cstheme="minorHAnsi"/>
          <w:bCs/>
          <w:sz w:val="22"/>
          <w:szCs w:val="22"/>
        </w:rPr>
        <w:t>koszt wykonania projektu budowlano-technologicznego i robót budowlanych: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......................................................PLN(netto)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.....................................................PLN (brutto) 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bCs/>
          <w:sz w:val="22"/>
          <w:szCs w:val="22"/>
        </w:rPr>
        <w:t>5) koszt szkolenia: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....................................................PLN(netto)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sz w:val="22"/>
          <w:szCs w:val="22"/>
        </w:rPr>
      </w:pPr>
      <w:r w:rsidRPr="006F32DA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....................................................PLN (brutto)​</w:t>
      </w:r>
    </w:p>
    <w:p w:rsidR="006F32DA" w:rsidRPr="006F32DA" w:rsidRDefault="006F32DA" w:rsidP="006F32DA">
      <w:pPr>
        <w:tabs>
          <w:tab w:val="num" w:pos="426"/>
        </w:tabs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6F32DA" w:rsidRDefault="006F32DA" w:rsidP="00B413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color w:val="000000"/>
          <w:lang w:eastAsia="en-US"/>
        </w:rPr>
      </w:pPr>
    </w:p>
    <w:p w:rsidR="00B46E81" w:rsidRDefault="00B46E81" w:rsidP="00B413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color w:val="000000"/>
          <w:lang w:eastAsia="en-US"/>
        </w:rPr>
      </w:pPr>
    </w:p>
    <w:p w:rsidR="00F72A89" w:rsidRDefault="00F72A89" w:rsidP="00B413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color w:val="000000"/>
          <w:lang w:eastAsia="en-US"/>
        </w:rPr>
      </w:pPr>
    </w:p>
    <w:p w:rsidR="00F72A89" w:rsidRDefault="00F72A89" w:rsidP="00B413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color w:val="000000"/>
          <w:lang w:eastAsia="en-US"/>
        </w:rPr>
      </w:pPr>
    </w:p>
    <w:p w:rsidR="006F32DA" w:rsidRPr="00184EA1" w:rsidRDefault="006F32DA" w:rsidP="00B413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</w:p>
    <w:p w:rsidR="00B41310" w:rsidRPr="00147E34" w:rsidRDefault="006F32DA" w:rsidP="00B41310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41310" w:rsidRPr="00147E34">
        <w:rPr>
          <w:rFonts w:asciiTheme="minorHAnsi" w:hAnsiTheme="minorHAnsi" w:cs="Calibri"/>
          <w:b/>
          <w:szCs w:val="20"/>
        </w:rPr>
        <w:t>. OŚWIADCZENIA</w:t>
      </w:r>
    </w:p>
    <w:p w:rsidR="00B41310" w:rsidRDefault="00B41310" w:rsidP="00B41310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B41310" w:rsidRDefault="00B41310" w:rsidP="00B41310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B41310" w:rsidRPr="00B41310" w:rsidRDefault="00B41310" w:rsidP="006F32DA">
      <w:pPr>
        <w:pStyle w:val="Bezodstpw"/>
        <w:numPr>
          <w:ilvl w:val="3"/>
          <w:numId w:val="45"/>
        </w:numPr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B41310">
        <w:rPr>
          <w:rFonts w:asciiTheme="minorHAnsi" w:hAnsiTheme="minorHAnsi" w:cs="Calibri"/>
          <w:szCs w:val="20"/>
        </w:rPr>
        <w:t>Oświadczam(-y), że zapoznaliśmy się ze Specyfikacją Warunków Zamówienia i akceptujemy wszystkie warunki w niej zawarte.</w:t>
      </w:r>
      <w:r w:rsidRPr="00B41310">
        <w:rPr>
          <w:rFonts w:ascii="Calibri" w:eastAsia="Calibri" w:hAnsi="Calibri" w:cs="Calibri"/>
          <w:szCs w:val="20"/>
        </w:rPr>
        <w:t xml:space="preserve"> </w:t>
      </w:r>
    </w:p>
    <w:p w:rsidR="00B41310" w:rsidRPr="00B41310" w:rsidRDefault="00B41310" w:rsidP="006F32DA">
      <w:pPr>
        <w:pStyle w:val="Bezodstpw"/>
        <w:numPr>
          <w:ilvl w:val="3"/>
          <w:numId w:val="45"/>
        </w:numPr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B41310">
        <w:rPr>
          <w:rFonts w:ascii="Calibri" w:eastAsia="Calibri" w:hAnsi="Calibri" w:cs="Calibri"/>
          <w:szCs w:val="20"/>
        </w:rPr>
        <w:t>Oświadczamy, że oferowany przedmiot zamówienia spełnia wszystkie wymagania zawarte w SWZ, oraz będzie gotowy do eksploatacji bez żadnych dodatkowych kosztów ze strony Zamawiającego.</w:t>
      </w:r>
      <w:r w:rsidRPr="00B41310">
        <w:rPr>
          <w:rFonts w:ascii="Calibri" w:hAnsi="Calibri" w:cs="Calibri"/>
          <w:szCs w:val="20"/>
        </w:rPr>
        <w:t xml:space="preserve"> Oferowana przez nas aparatura jest zgodna z przedmiotem zamówienia szczegółowo opisanym w SWZ.</w:t>
      </w:r>
    </w:p>
    <w:p w:rsidR="00B41310" w:rsidRPr="00B41310" w:rsidRDefault="00B41310" w:rsidP="006F32DA">
      <w:pPr>
        <w:pStyle w:val="Bezodstpw"/>
        <w:numPr>
          <w:ilvl w:val="3"/>
          <w:numId w:val="45"/>
        </w:numPr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B41310">
        <w:rPr>
          <w:rFonts w:asciiTheme="minorHAnsi" w:hAnsiTheme="minorHAnsi" w:cs="Calibri"/>
          <w:szCs w:val="20"/>
        </w:rPr>
        <w:t xml:space="preserve">Oświadczam(-y), </w:t>
      </w:r>
      <w:r w:rsidRPr="00B41310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B41310" w:rsidRPr="00B41310" w:rsidRDefault="00B41310" w:rsidP="006F32DA">
      <w:pPr>
        <w:pStyle w:val="Bezodstpw"/>
        <w:numPr>
          <w:ilvl w:val="3"/>
          <w:numId w:val="45"/>
        </w:numPr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B41310">
        <w:rPr>
          <w:rFonts w:asciiTheme="minorHAnsi" w:hAnsiTheme="minorHAnsi" w:cstheme="minorHAnsi"/>
          <w:szCs w:val="20"/>
        </w:rPr>
        <w:t>Oświadczam(-my), że zapoznałem(-</w:t>
      </w:r>
      <w:proofErr w:type="spellStart"/>
      <w:r w:rsidRPr="00B41310">
        <w:rPr>
          <w:rFonts w:asciiTheme="minorHAnsi" w:hAnsiTheme="minorHAnsi" w:cstheme="minorHAnsi"/>
          <w:szCs w:val="20"/>
        </w:rPr>
        <w:t>liśmy</w:t>
      </w:r>
      <w:proofErr w:type="spellEnd"/>
      <w:r w:rsidRPr="00B41310">
        <w:rPr>
          <w:rFonts w:asciiTheme="minorHAnsi" w:hAnsiTheme="minorHAnsi" w:cstheme="minorHAnsi"/>
          <w:szCs w:val="20"/>
        </w:rPr>
        <w:t xml:space="preserve">) się z warunkami zawartymi w SWZ oraz w projektowanych postanowieniach umowy, które zostaną wprowadzone do treści zawieranej umowy i akceptuję </w:t>
      </w:r>
      <w:proofErr w:type="spellStart"/>
      <w:r w:rsidRPr="00B41310">
        <w:rPr>
          <w:rFonts w:asciiTheme="minorHAnsi" w:hAnsiTheme="minorHAnsi" w:cstheme="minorHAnsi"/>
          <w:szCs w:val="20"/>
        </w:rPr>
        <w:t>(-e</w:t>
      </w:r>
      <w:proofErr w:type="spellEnd"/>
      <w:r w:rsidRPr="00B41310">
        <w:rPr>
          <w:rFonts w:asciiTheme="minorHAnsi" w:hAnsiTheme="minorHAnsi" w:cstheme="minorHAnsi"/>
          <w:szCs w:val="20"/>
        </w:rPr>
        <w:t>my) je w całości. W razie wybrania mojej (naszej) oferty zobowiązuję(-jemy) się do podpisania umowy na warunkach zawartych we wzorze umowy stanowiącym załączniki nr 8</w:t>
      </w:r>
      <w:r w:rsidRPr="00B41310">
        <w:rPr>
          <w:rFonts w:asciiTheme="minorHAnsi" w:hAnsiTheme="minorHAnsi" w:cstheme="minorHAnsi"/>
          <w:color w:val="FF0000"/>
          <w:szCs w:val="20"/>
        </w:rPr>
        <w:t xml:space="preserve"> </w:t>
      </w:r>
      <w:r w:rsidRPr="00B41310">
        <w:rPr>
          <w:rFonts w:asciiTheme="minorHAnsi" w:hAnsiTheme="minorHAnsi" w:cstheme="minorHAnsi"/>
          <w:szCs w:val="20"/>
        </w:rPr>
        <w:t>do SWZ  oraz w miejscu i terminie określonym przez Zamawiającego.</w:t>
      </w:r>
    </w:p>
    <w:p w:rsidR="00B41310" w:rsidRDefault="00B41310" w:rsidP="006F32DA">
      <w:pPr>
        <w:pStyle w:val="Akapitzlist"/>
        <w:numPr>
          <w:ilvl w:val="3"/>
          <w:numId w:val="4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B41310">
        <w:rPr>
          <w:rFonts w:asciiTheme="minorHAnsi" w:eastAsiaTheme="minorHAnsi" w:hAnsiTheme="minorHAnsi" w:cs="Calibri"/>
          <w:lang w:eastAsia="en-US"/>
        </w:rPr>
        <w:t>Zamówienie wykonam</w:t>
      </w:r>
      <w:r w:rsidRPr="00B41310">
        <w:rPr>
          <w:rFonts w:asciiTheme="minorHAnsi" w:hAnsiTheme="minorHAnsi" w:cs="Calibri"/>
        </w:rPr>
        <w:t>(-y)</w:t>
      </w:r>
      <w:r w:rsidRPr="00B41310">
        <w:rPr>
          <w:rFonts w:asciiTheme="minorHAnsi" w:eastAsiaTheme="minorHAnsi" w:hAnsiTheme="minorHAnsi" w:cs="Calibri"/>
          <w:lang w:eastAsia="en-US"/>
        </w:rPr>
        <w:t xml:space="preserve"> w następujących terminach:</w:t>
      </w:r>
    </w:p>
    <w:p w:rsidR="00EB4738" w:rsidRPr="00EB4738" w:rsidRDefault="00EB4738" w:rsidP="00EB4738">
      <w:pPr>
        <w:numPr>
          <w:ilvl w:val="0"/>
          <w:numId w:val="46"/>
        </w:numPr>
        <w:jc w:val="both"/>
        <w:rPr>
          <w:rFonts w:ascii="Calibri" w:hAnsi="Calibri" w:cs="Calibri"/>
          <w:bCs/>
        </w:rPr>
      </w:pPr>
      <w:r w:rsidRPr="00EB4738">
        <w:rPr>
          <w:rFonts w:ascii="Calibri" w:hAnsi="Calibri" w:cs="Calibri"/>
          <w:bCs/>
        </w:rPr>
        <w:t xml:space="preserve">Dostawy aparatury nie później niż do dnia </w:t>
      </w:r>
      <w:r w:rsidRPr="00EB4738">
        <w:rPr>
          <w:rFonts w:ascii="Calibri" w:hAnsi="Calibri" w:cs="Calibri"/>
          <w:b/>
          <w:bCs/>
        </w:rPr>
        <w:t>24.11.2023 r.</w:t>
      </w:r>
    </w:p>
    <w:p w:rsidR="00EB4738" w:rsidRPr="00EB4738" w:rsidRDefault="00EB4738" w:rsidP="00EB4738">
      <w:pPr>
        <w:numPr>
          <w:ilvl w:val="0"/>
          <w:numId w:val="46"/>
        </w:numPr>
        <w:jc w:val="both"/>
        <w:rPr>
          <w:rFonts w:ascii="Calibri" w:hAnsi="Calibri" w:cs="Calibri"/>
          <w:b/>
          <w:bCs/>
        </w:rPr>
      </w:pPr>
      <w:r w:rsidRPr="00EB4738">
        <w:rPr>
          <w:rFonts w:ascii="Calibri" w:hAnsi="Calibri" w:cs="Calibri"/>
          <w:bCs/>
        </w:rPr>
        <w:t>Demontażu i utylizacji starego aparatu PET/CT - w terminie  uzgodnionym z Zamawiającym, nie później niż przed rozpoczęciem robót budowlanych</w:t>
      </w:r>
    </w:p>
    <w:p w:rsidR="00EB4738" w:rsidRPr="00EB4738" w:rsidRDefault="00EB4738" w:rsidP="00EB4738">
      <w:pPr>
        <w:numPr>
          <w:ilvl w:val="0"/>
          <w:numId w:val="46"/>
        </w:numPr>
        <w:jc w:val="both"/>
        <w:rPr>
          <w:rFonts w:ascii="Calibri" w:hAnsi="Calibri" w:cs="Calibri"/>
          <w:bCs/>
        </w:rPr>
      </w:pPr>
      <w:r w:rsidRPr="00EB4738">
        <w:rPr>
          <w:rFonts w:ascii="Calibri" w:hAnsi="Calibri" w:cs="Calibri"/>
          <w:bCs/>
        </w:rPr>
        <w:t xml:space="preserve">Wykonania Projektu budowlano-technologicznego i wykonanie robót budowlanych nie później niż do </w:t>
      </w:r>
      <w:r w:rsidRPr="00EB4738">
        <w:rPr>
          <w:rFonts w:ascii="Calibri" w:hAnsi="Calibri" w:cs="Calibri"/>
          <w:b/>
          <w:bCs/>
        </w:rPr>
        <w:t>30.03.2024  r.</w:t>
      </w:r>
    </w:p>
    <w:p w:rsidR="00EB4738" w:rsidRPr="00EB4738" w:rsidRDefault="00EB4738" w:rsidP="00EB4738">
      <w:pPr>
        <w:numPr>
          <w:ilvl w:val="0"/>
          <w:numId w:val="46"/>
        </w:numPr>
        <w:jc w:val="both"/>
        <w:rPr>
          <w:rFonts w:ascii="Calibri" w:hAnsi="Calibri" w:cs="Calibri"/>
          <w:bCs/>
        </w:rPr>
      </w:pPr>
      <w:r w:rsidRPr="00EB4738">
        <w:rPr>
          <w:rFonts w:ascii="Calibri" w:hAnsi="Calibri" w:cs="Calibri"/>
          <w:bCs/>
        </w:rPr>
        <w:t xml:space="preserve">Montażu, instalacji i uruchomienia /wykonania testów odbiorczych /instalacyjnych i oddania do eksploatacji aparatury nie później niż do </w:t>
      </w:r>
      <w:r w:rsidRPr="00EB4738">
        <w:rPr>
          <w:rFonts w:ascii="Calibri" w:hAnsi="Calibri" w:cs="Calibri"/>
          <w:b/>
          <w:bCs/>
        </w:rPr>
        <w:t>14.06.2024r.</w:t>
      </w:r>
    </w:p>
    <w:p w:rsidR="00EB4738" w:rsidRDefault="00EB4738" w:rsidP="00EB4738">
      <w:pPr>
        <w:numPr>
          <w:ilvl w:val="0"/>
          <w:numId w:val="46"/>
        </w:numPr>
        <w:jc w:val="both"/>
        <w:rPr>
          <w:rFonts w:ascii="Calibri" w:hAnsi="Calibri" w:cs="Calibri"/>
          <w:bCs/>
        </w:rPr>
      </w:pPr>
      <w:r w:rsidRPr="00EB4738">
        <w:rPr>
          <w:rFonts w:ascii="Calibri" w:hAnsi="Calibri" w:cs="Calibri"/>
          <w:bCs/>
        </w:rPr>
        <w:t xml:space="preserve">Szkolenia nie później niż do </w:t>
      </w:r>
      <w:r w:rsidRPr="00EB4738">
        <w:rPr>
          <w:rFonts w:ascii="Calibri" w:hAnsi="Calibri" w:cs="Calibri"/>
          <w:b/>
          <w:bCs/>
        </w:rPr>
        <w:t>24.06.2024</w:t>
      </w:r>
      <w:r w:rsidRPr="00EB4738">
        <w:rPr>
          <w:rFonts w:ascii="Calibri" w:hAnsi="Calibri" w:cs="Calibri"/>
          <w:bCs/>
        </w:rPr>
        <w:t xml:space="preserve"> r. zgodnie z harmonogramem opracowanym przez Zamawiającego przed podpisaniem protokołu odbioru końcowego.</w:t>
      </w:r>
    </w:p>
    <w:p w:rsidR="00B41310" w:rsidRPr="00B41310" w:rsidRDefault="00B41310" w:rsidP="00EB4738">
      <w:pPr>
        <w:pStyle w:val="Akapitzlist"/>
        <w:numPr>
          <w:ilvl w:val="3"/>
          <w:numId w:val="46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41310">
        <w:rPr>
          <w:rFonts w:asciiTheme="minorHAnsi" w:hAnsiTheme="minorHAnsi"/>
        </w:rPr>
        <w:t>Oferuję</w:t>
      </w:r>
      <w:r w:rsidRPr="00B41310">
        <w:rPr>
          <w:rFonts w:asciiTheme="minorHAnsi" w:hAnsiTheme="minorHAnsi" w:cs="Calibri"/>
        </w:rPr>
        <w:t>(-jemy)</w:t>
      </w:r>
      <w:r w:rsidRPr="00B41310">
        <w:rPr>
          <w:rFonts w:asciiTheme="minorHAnsi" w:hAnsiTheme="minorHAnsi"/>
        </w:rPr>
        <w:t xml:space="preserve"> następujące terminy gwarancji:</w:t>
      </w:r>
    </w:p>
    <w:p w:rsidR="00B41310" w:rsidRPr="00BE74F8" w:rsidRDefault="00F72A89" w:rsidP="00B41310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aparat PET/CT</w:t>
      </w:r>
      <w:r w:rsidR="00B41310" w:rsidRPr="00B41310">
        <w:rPr>
          <w:rFonts w:asciiTheme="minorHAnsi" w:hAnsiTheme="minorHAnsi" w:cs="Arial"/>
          <w:b/>
          <w:bCs/>
        </w:rPr>
        <w:t xml:space="preserve"> - </w:t>
      </w:r>
      <w:r w:rsidR="00F13414">
        <w:rPr>
          <w:rFonts w:asciiTheme="minorHAnsi" w:hAnsiTheme="minorHAnsi" w:cs="Arial"/>
        </w:rPr>
        <w:t>minimum 36</w:t>
      </w:r>
      <w:r w:rsidR="00B41310" w:rsidRPr="00B41310">
        <w:rPr>
          <w:rFonts w:asciiTheme="minorHAnsi" w:hAnsiTheme="minorHAnsi" w:cs="Arial"/>
        </w:rPr>
        <w:t xml:space="preserve"> miesięcy od dnia instalacji i uruchomienia i oddania do eksploatacji a</w:t>
      </w:r>
      <w:r w:rsidR="00BE74F8">
        <w:rPr>
          <w:rFonts w:asciiTheme="minorHAnsi" w:hAnsiTheme="minorHAnsi" w:cs="Arial"/>
        </w:rPr>
        <w:t xml:space="preserve">paratu potwierdzonych </w:t>
      </w:r>
      <w:r w:rsidR="00BE74F8">
        <w:rPr>
          <w:rFonts w:ascii="Calibri" w:hAnsi="Calibri" w:cs="Calibri"/>
          <w:bCs/>
        </w:rPr>
        <w:t>protokoł</w:t>
      </w:r>
      <w:r w:rsidR="00BE74F8" w:rsidRPr="00BE74F8">
        <w:rPr>
          <w:rFonts w:ascii="Calibri" w:hAnsi="Calibri" w:cs="Calibri"/>
          <w:bCs/>
        </w:rPr>
        <w:t>em instalacji, uruchomienia i końcowego odbioru</w:t>
      </w:r>
      <w:r w:rsidR="00B41310" w:rsidRPr="00BE74F8">
        <w:rPr>
          <w:rFonts w:asciiTheme="minorHAnsi" w:hAnsiTheme="minorHAnsi" w:cs="Arial"/>
        </w:rPr>
        <w:t xml:space="preserve"> aparatury;</w:t>
      </w:r>
    </w:p>
    <w:p w:rsidR="00B41310" w:rsidRPr="00B41310" w:rsidRDefault="00B41310" w:rsidP="00B41310">
      <w:pPr>
        <w:pStyle w:val="Akapitzlist"/>
        <w:numPr>
          <w:ilvl w:val="0"/>
          <w:numId w:val="36"/>
        </w:numPr>
        <w:rPr>
          <w:rFonts w:asciiTheme="minorHAnsi" w:hAnsiTheme="minorHAnsi" w:cs="Arial"/>
        </w:rPr>
      </w:pPr>
      <w:r w:rsidRPr="00B41310">
        <w:rPr>
          <w:rFonts w:asciiTheme="minorHAnsi" w:hAnsiTheme="minorHAnsi" w:cs="Arial"/>
          <w:b/>
          <w:bCs/>
        </w:rPr>
        <w:t xml:space="preserve">roboty budowlane  - </w:t>
      </w:r>
      <w:r w:rsidRPr="00B41310">
        <w:rPr>
          <w:rFonts w:asciiTheme="minorHAnsi" w:hAnsiTheme="minorHAnsi" w:cs="Arial"/>
        </w:rPr>
        <w:t>minimum 36 miesięcy od daty odbioru robót budowlanych.</w:t>
      </w:r>
    </w:p>
    <w:p w:rsidR="00B41310" w:rsidRPr="00B41310" w:rsidRDefault="00B41310" w:rsidP="00B41310">
      <w:pPr>
        <w:pStyle w:val="Akapitzlist"/>
        <w:ind w:left="644"/>
        <w:rPr>
          <w:rFonts w:asciiTheme="minorHAnsi" w:hAnsiTheme="minorHAnsi" w:cs="Arial"/>
        </w:rPr>
      </w:pPr>
    </w:p>
    <w:p w:rsidR="00B41310" w:rsidRPr="00B41310" w:rsidRDefault="00B41310" w:rsidP="00B41310">
      <w:pPr>
        <w:pStyle w:val="Akapitzlist"/>
        <w:numPr>
          <w:ilvl w:val="0"/>
          <w:numId w:val="38"/>
        </w:numPr>
        <w:spacing w:before="240" w:after="240" w:line="276" w:lineRule="auto"/>
        <w:jc w:val="both"/>
        <w:rPr>
          <w:rFonts w:asciiTheme="minorHAnsi" w:hAnsiTheme="minorHAnsi" w:cs="Arial"/>
        </w:rPr>
      </w:pPr>
      <w:r w:rsidRPr="00B41310">
        <w:rPr>
          <w:rFonts w:asciiTheme="minorHAnsi" w:hAnsiTheme="minorHAnsi" w:cs="Calibri"/>
        </w:rPr>
        <w:t xml:space="preserve">Oświadczam(-y), że jesteśmy związani ofertą przez okres 90 dni od dnia </w:t>
      </w:r>
      <w:r w:rsidRPr="00B41310">
        <w:rPr>
          <w:rFonts w:asciiTheme="minorHAnsi" w:hAnsiTheme="minorHAnsi"/>
        </w:rPr>
        <w:t xml:space="preserve">upływu terminu składania ofert. Na potwierdzenie tego wnieśliśmy wadium w wysokości ………………………….. PLN (słownie: </w:t>
      </w:r>
      <w:r w:rsidRPr="00B41310">
        <w:rPr>
          <w:rFonts w:asciiTheme="minorHAnsi" w:hAnsiTheme="minorHAnsi" w:cs="Calibri"/>
        </w:rPr>
        <w:t>………..</w:t>
      </w:r>
      <w:r w:rsidRPr="00B41310">
        <w:rPr>
          <w:rFonts w:asciiTheme="minorHAnsi" w:hAnsiTheme="minorHAnsi"/>
        </w:rPr>
        <w:t>................. PLN) w postaci ………………………….…...................................................................</w:t>
      </w:r>
    </w:p>
    <w:p w:rsidR="00B41310" w:rsidRPr="003207D6" w:rsidRDefault="00B41310" w:rsidP="00B41310">
      <w:pPr>
        <w:pStyle w:val="Akapitzlist"/>
        <w:numPr>
          <w:ilvl w:val="0"/>
          <w:numId w:val="42"/>
        </w:numPr>
        <w:spacing w:before="240" w:after="120" w:line="276" w:lineRule="auto"/>
        <w:jc w:val="both"/>
        <w:rPr>
          <w:rFonts w:asciiTheme="minorHAnsi" w:hAnsiTheme="minorHAnsi" w:cstheme="minorHAnsi"/>
          <w:bCs/>
        </w:rPr>
      </w:pPr>
      <w:r w:rsidRPr="003207D6">
        <w:rPr>
          <w:rFonts w:asciiTheme="minorHAnsi" w:hAnsiTheme="minorHAnsi"/>
        </w:rPr>
        <w:t>Jestem(-</w:t>
      </w:r>
      <w:proofErr w:type="spellStart"/>
      <w:r w:rsidRPr="003207D6">
        <w:rPr>
          <w:rFonts w:asciiTheme="minorHAnsi" w:hAnsiTheme="minorHAnsi"/>
        </w:rPr>
        <w:t>śmy</w:t>
      </w:r>
      <w:proofErr w:type="spellEnd"/>
      <w:r w:rsidRPr="003207D6">
        <w:rPr>
          <w:rFonts w:asciiTheme="minorHAnsi" w:hAnsiTheme="minorHAnsi"/>
        </w:rPr>
        <w:t>) świadomy(-i), że gdyby z naszej winy nie doszło do zawarcia umowy, wniesione przez nas wadium ulega przepadkowi. Wadium należy zwrócić na nr konta ………………</w:t>
      </w:r>
      <w:r>
        <w:rPr>
          <w:rFonts w:asciiTheme="minorHAnsi" w:hAnsiTheme="minorHAnsi"/>
        </w:rPr>
        <w:t>…….…………………………….</w:t>
      </w:r>
      <w:r w:rsidRPr="003207D6">
        <w:rPr>
          <w:rFonts w:asciiTheme="minorHAnsi" w:hAnsiTheme="minorHAnsi"/>
        </w:rPr>
        <w:t>.............................</w:t>
      </w:r>
      <w:r>
        <w:rPr>
          <w:rFonts w:asciiTheme="minorHAnsi" w:hAnsiTheme="minorHAnsi"/>
        </w:rPr>
        <w:t>..............</w:t>
      </w:r>
      <w:r w:rsidRPr="003207D6">
        <w:rPr>
          <w:rFonts w:asciiTheme="minorHAnsi" w:hAnsiTheme="minorHAnsi"/>
        </w:rPr>
        <w:t xml:space="preserve"> w Banku........................</w:t>
      </w:r>
      <w:r>
        <w:rPr>
          <w:rFonts w:asciiTheme="minorHAnsi" w:hAnsiTheme="minorHAnsi"/>
        </w:rPr>
        <w:t>..</w:t>
      </w:r>
      <w:r w:rsidRPr="003207D6">
        <w:rPr>
          <w:rFonts w:asciiTheme="minorHAnsi" w:hAnsiTheme="minorHAnsi"/>
        </w:rPr>
        <w:t>................................</w:t>
      </w:r>
      <w:r>
        <w:rPr>
          <w:rFonts w:asciiTheme="minorHAnsi" w:hAnsiTheme="minorHAnsi"/>
        </w:rPr>
        <w:t>..</w:t>
      </w:r>
    </w:p>
    <w:p w:rsidR="00B41310" w:rsidRPr="00FA52DD" w:rsidRDefault="00B41310" w:rsidP="00B41310">
      <w:pPr>
        <w:pStyle w:val="Akapitzlist"/>
        <w:tabs>
          <w:tab w:val="left" w:pos="3752"/>
        </w:tabs>
        <w:spacing w:after="240" w:line="276" w:lineRule="auto"/>
        <w:ind w:left="284"/>
        <w:rPr>
          <w:rFonts w:asciiTheme="minorHAnsi" w:hAnsiTheme="minorHAnsi" w:cstheme="minorHAnsi"/>
          <w:bCs/>
        </w:rPr>
      </w:pPr>
      <w:r w:rsidRPr="00FA52DD">
        <w:rPr>
          <w:rFonts w:asciiTheme="minorHAnsi" w:hAnsiTheme="minorHAnsi" w:cstheme="minorHAnsi"/>
          <w:bCs/>
          <w:iCs/>
          <w:spacing w:val="-6"/>
        </w:rPr>
        <w:t xml:space="preserve">W przypadku wniesienia wadium w formie innej niż pieniądz </w:t>
      </w:r>
      <w:r w:rsidRPr="00FA52DD">
        <w:rPr>
          <w:rFonts w:asciiTheme="minorHAnsi" w:hAnsiTheme="minorHAnsi" w:cstheme="minorHAnsi"/>
          <w:bCs/>
          <w:iCs/>
        </w:rPr>
        <w:t>oświadczenie o zwolnieniu wadium należy przesłać na poniższy adres poczty elektronicznej gwaranta/poręczyciela…………………</w:t>
      </w:r>
      <w:r>
        <w:rPr>
          <w:rFonts w:asciiTheme="minorHAnsi" w:hAnsiTheme="minorHAnsi" w:cstheme="minorHAnsi"/>
          <w:bCs/>
          <w:iCs/>
        </w:rPr>
        <w:t>…….…………………………</w:t>
      </w:r>
      <w:r w:rsidRPr="00FA52DD">
        <w:rPr>
          <w:rFonts w:asciiTheme="minorHAnsi" w:hAnsiTheme="minorHAnsi" w:cstheme="minorHAnsi"/>
          <w:bCs/>
          <w:iCs/>
        </w:rPr>
        <w:t>…………………</w:t>
      </w:r>
    </w:p>
    <w:p w:rsidR="00B41310" w:rsidRPr="00534DBB" w:rsidRDefault="00B41310" w:rsidP="00B41310">
      <w:pPr>
        <w:pStyle w:val="Bezodstpw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B41310" w:rsidRPr="00454AC0" w:rsidRDefault="00B41310" w:rsidP="00B41310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B41310" w:rsidRPr="00933015" w:rsidRDefault="00B41310" w:rsidP="00B41310">
      <w:pPr>
        <w:numPr>
          <w:ilvl w:val="0"/>
          <w:numId w:val="41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B41310" w:rsidRPr="00454AC0" w:rsidRDefault="00B41310" w:rsidP="00B41310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B41310" w:rsidRPr="00D24667" w:rsidRDefault="00B41310" w:rsidP="00B41310">
      <w:pPr>
        <w:numPr>
          <w:ilvl w:val="0"/>
          <w:numId w:val="41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B41310" w:rsidRPr="003D3263" w:rsidRDefault="00B41310" w:rsidP="00B41310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5387"/>
        <w:gridCol w:w="3188"/>
      </w:tblGrid>
      <w:tr w:rsidR="00B41310" w:rsidRPr="003D3263" w:rsidTr="0087216B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1310" w:rsidRPr="003207D6" w:rsidRDefault="00B41310" w:rsidP="0087216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41310" w:rsidRPr="003207D6" w:rsidRDefault="00B41310" w:rsidP="0087216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Nazwa (rodzaj) towaru lub usługa których dostawa lub świadczenie będzie prowadzić do powstania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1310" w:rsidRPr="003207D6" w:rsidRDefault="00B41310" w:rsidP="0087216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Wartość bez kwoty podatku</w:t>
            </w:r>
          </w:p>
        </w:tc>
      </w:tr>
      <w:tr w:rsidR="00B41310" w:rsidRPr="000659A8" w:rsidTr="0087216B">
        <w:trPr>
          <w:trHeight w:val="3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10" w:rsidRPr="000659A8" w:rsidRDefault="00B41310" w:rsidP="0087216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B41310" w:rsidRPr="000659A8" w:rsidRDefault="00B41310" w:rsidP="0087216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1310" w:rsidRPr="000659A8" w:rsidRDefault="00B41310" w:rsidP="0087216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310" w:rsidRPr="000659A8" w:rsidRDefault="00B41310" w:rsidP="0087216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B41310" w:rsidRPr="00DB194D" w:rsidRDefault="00B41310" w:rsidP="00B4131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B41310" w:rsidRPr="00DB194D" w:rsidRDefault="00B41310" w:rsidP="00B41310">
      <w:pPr>
        <w:pStyle w:val="Akapitzlist"/>
        <w:numPr>
          <w:ilvl w:val="0"/>
          <w:numId w:val="42"/>
        </w:numPr>
        <w:tabs>
          <w:tab w:val="left" w:pos="3752"/>
        </w:tabs>
        <w:spacing w:after="240" w:line="276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lastRenderedPageBreak/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Pr="00CA764F">
        <w:rPr>
          <w:rFonts w:asciiTheme="minorHAnsi" w:hAnsiTheme="minorHAnsi" w:cs="Calibri"/>
        </w:rPr>
        <w:t>, że zamierzamy* / nie zamierzamy* powierzyć części zamówienia podwykonawcom, jeżeli TAK, należy wypełnić poniższą tabelę</w:t>
      </w:r>
      <w:r>
        <w:rPr>
          <w:rFonts w:asciiTheme="minorHAnsi" w:hAnsiTheme="minorHAnsi" w:cs="Calibri"/>
        </w:rPr>
        <w:t>.</w:t>
      </w:r>
    </w:p>
    <w:p w:rsidR="00B41310" w:rsidRPr="00D97880" w:rsidRDefault="00B41310" w:rsidP="00B4131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B41310" w:rsidRDefault="00B41310" w:rsidP="00B41310">
      <w:pPr>
        <w:pStyle w:val="Akapitzlist"/>
        <w:tabs>
          <w:tab w:val="left" w:pos="3752"/>
        </w:tabs>
        <w:spacing w:line="276" w:lineRule="auto"/>
        <w:ind w:left="284"/>
        <w:jc w:val="center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podwykonawcom:</w:t>
      </w:r>
    </w:p>
    <w:p w:rsidR="00B41310" w:rsidRPr="00934471" w:rsidRDefault="00B41310" w:rsidP="00B41310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  <w:bCs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2378"/>
        <w:gridCol w:w="2987"/>
        <w:gridCol w:w="3142"/>
      </w:tblGrid>
      <w:tr w:rsidR="00B41310" w:rsidRPr="00147E34" w:rsidTr="0087216B">
        <w:trPr>
          <w:trHeight w:val="1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41310" w:rsidRPr="003207D6" w:rsidRDefault="00B41310" w:rsidP="0087216B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41310" w:rsidRPr="003207D6" w:rsidRDefault="00B41310" w:rsidP="0087216B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Powierzona część zamówienia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1310" w:rsidRPr="003207D6" w:rsidRDefault="00B41310" w:rsidP="0087216B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Wartość lub procentowa część powierzonej części zamówienia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1310" w:rsidRPr="003207D6" w:rsidRDefault="00B41310" w:rsidP="0087216B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Nazwa podwykonawcy</w:t>
            </w:r>
          </w:p>
        </w:tc>
      </w:tr>
      <w:tr w:rsidR="00B41310" w:rsidRPr="00147E34" w:rsidTr="0087216B">
        <w:trPr>
          <w:trHeight w:val="3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147E34" w:rsidRDefault="00B41310" w:rsidP="0087216B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10" w:rsidRPr="00147E34" w:rsidRDefault="00B41310" w:rsidP="0087216B">
            <w:pPr>
              <w:rPr>
                <w:rFonts w:asciiTheme="minorHAnsi" w:hAnsiTheme="minorHAnsi" w:cs="Calibri"/>
              </w:rPr>
            </w:pPr>
          </w:p>
          <w:p w:rsidR="00B41310" w:rsidRPr="00147E34" w:rsidRDefault="00B41310" w:rsidP="0087216B">
            <w:pPr>
              <w:rPr>
                <w:rFonts w:asciiTheme="minorHAnsi" w:hAnsiTheme="minorHAnsi" w:cs="Calibri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10" w:rsidRPr="00147E34" w:rsidRDefault="00B41310" w:rsidP="0087216B">
            <w:pPr>
              <w:rPr>
                <w:rFonts w:asciiTheme="minorHAnsi" w:hAnsiTheme="minorHAnsi" w:cs="Calibri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10" w:rsidRPr="00147E34" w:rsidRDefault="00B41310" w:rsidP="0087216B">
            <w:pPr>
              <w:rPr>
                <w:rFonts w:asciiTheme="minorHAnsi" w:hAnsiTheme="minorHAnsi" w:cs="Calibri"/>
              </w:rPr>
            </w:pPr>
          </w:p>
        </w:tc>
      </w:tr>
    </w:tbl>
    <w:p w:rsidR="00B41310" w:rsidRPr="00147E34" w:rsidRDefault="00B41310" w:rsidP="00B41310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B41310" w:rsidRPr="003207D6" w:rsidRDefault="00B41310" w:rsidP="00B41310">
      <w:pPr>
        <w:pStyle w:val="Akapitzlist"/>
        <w:spacing w:after="120" w:line="276" w:lineRule="auto"/>
        <w:ind w:left="284" w:hanging="284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11. </w:t>
      </w:r>
      <w:r w:rsidRPr="003207D6">
        <w:rPr>
          <w:rFonts w:asciiTheme="minorHAnsi" w:hAnsiTheme="minorHAnsi" w:cs="Segoe UI"/>
        </w:rPr>
        <w:t xml:space="preserve">Oświadczam(-y), że  </w:t>
      </w:r>
      <w:r w:rsidRPr="003207D6">
        <w:rPr>
          <w:rFonts w:asciiTheme="minorHAnsi" w:hAnsiTheme="minorHAnsi" w:cs="Tahoma"/>
        </w:rPr>
        <w:t>oferta nie zawiera/zawiera (</w:t>
      </w:r>
      <w:r w:rsidRPr="003207D6">
        <w:rPr>
          <w:rFonts w:asciiTheme="minorHAnsi" w:hAnsiTheme="minorHAnsi" w:cs="Tahoma"/>
          <w:i/>
        </w:rPr>
        <w:t>właściwe podkreślić</w:t>
      </w:r>
      <w:r w:rsidRPr="003207D6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3207D6">
        <w:rPr>
          <w:rFonts w:asciiTheme="minorHAnsi" w:hAnsiTheme="minorHAnsi" w:cs="Segoe UI"/>
        </w:rPr>
        <w:t>Informacje zawarte na stronach ………… stanowią tajemnicę przedsiębiorstwa w rozumieniu art. 11 ust. 2 Ustawy O Zwalczaniu Nieuczciwej Konkurencji i nie mogą być udostępniane przez Zamawiającego. *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57"/>
        <w:gridCol w:w="2504"/>
        <w:gridCol w:w="2693"/>
        <w:gridCol w:w="3118"/>
      </w:tblGrid>
      <w:tr w:rsidR="00B41310" w:rsidRPr="00147E34" w:rsidTr="0087216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41310" w:rsidRPr="003207D6" w:rsidRDefault="00B41310" w:rsidP="0087216B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41310" w:rsidRPr="003207D6" w:rsidRDefault="00B41310" w:rsidP="0087216B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41310" w:rsidRPr="003207D6" w:rsidRDefault="00B41310" w:rsidP="0087216B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 xml:space="preserve">Uzasadnienie faktyczne </w:t>
            </w:r>
          </w:p>
          <w:p w:rsidR="00B41310" w:rsidRPr="003207D6" w:rsidRDefault="00B41310" w:rsidP="0087216B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i prawne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41310" w:rsidRPr="003207D6" w:rsidRDefault="00B41310" w:rsidP="0087216B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Dokument potwierdzający przyczynę i ważność utajnienia /dokument załączyć do oświadczenia/</w:t>
            </w:r>
          </w:p>
        </w:tc>
      </w:tr>
      <w:tr w:rsidR="00B41310" w:rsidRPr="00147E34" w:rsidTr="0087216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10" w:rsidRPr="00147E34" w:rsidRDefault="00B41310" w:rsidP="0087216B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10" w:rsidRPr="00147E34" w:rsidRDefault="00B41310" w:rsidP="0087216B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10" w:rsidRPr="00147E34" w:rsidRDefault="00B41310" w:rsidP="0087216B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10" w:rsidRPr="00147E34" w:rsidRDefault="00B41310" w:rsidP="0087216B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B41310" w:rsidRPr="00147E34" w:rsidTr="0087216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310" w:rsidRPr="00147E34" w:rsidRDefault="00B41310" w:rsidP="0087216B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10" w:rsidRPr="00147E34" w:rsidRDefault="00B41310" w:rsidP="0087216B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10" w:rsidRPr="00147E34" w:rsidRDefault="00B41310" w:rsidP="0087216B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310" w:rsidRPr="00147E34" w:rsidRDefault="00B41310" w:rsidP="0087216B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B41310" w:rsidRPr="00147E34" w:rsidRDefault="00B41310" w:rsidP="00B41310">
      <w:pPr>
        <w:jc w:val="both"/>
        <w:rPr>
          <w:rFonts w:asciiTheme="minorHAnsi" w:hAnsiTheme="minorHAnsi" w:cs="Tahoma"/>
        </w:rPr>
      </w:pPr>
    </w:p>
    <w:p w:rsidR="00B41310" w:rsidRPr="005A65BD" w:rsidRDefault="00B41310" w:rsidP="005A65BD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 xml:space="preserve">12. </w:t>
      </w:r>
      <w:r w:rsidRPr="003207D6">
        <w:rPr>
          <w:rFonts w:asciiTheme="minorHAnsi" w:eastAsiaTheme="minorHAnsi" w:hAnsiTheme="minorHAnsi" w:cs="Calibri"/>
          <w:lang w:eastAsia="en-US"/>
        </w:rPr>
        <w:t>Oświadczam(-y), że wypełniłem obowiązki informacyjne przewidziane w art. 13 lub art. 14 RODO</w:t>
      </w:r>
      <w:r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Pr="003207D6">
        <w:rPr>
          <w:rFonts w:asciiTheme="minorHAnsi" w:eastAsiaTheme="minorHAnsi" w:hAnsiTheme="minorHAnsi" w:cs="Calibri"/>
          <w:lang w:eastAsia="en-US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41310" w:rsidRPr="003207D6" w:rsidRDefault="00B41310" w:rsidP="00B41310">
      <w:pPr>
        <w:pStyle w:val="Akapitzlist"/>
        <w:numPr>
          <w:ilvl w:val="0"/>
          <w:numId w:val="43"/>
        </w:numPr>
        <w:ind w:left="284"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Pr="003207D6">
        <w:rPr>
          <w:rFonts w:asciiTheme="minorHAnsi" w:hAnsiTheme="minorHAnsi" w:cs="Calibri"/>
        </w:rPr>
        <w:t>Załącznikami do niniejszego formularza stanowiącymi integralną część oferty są:</w:t>
      </w:r>
    </w:p>
    <w:p w:rsidR="00B41310" w:rsidRDefault="00B41310" w:rsidP="00B4131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B41310" w:rsidRDefault="00B41310" w:rsidP="00B4131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B41310" w:rsidRDefault="00B41310" w:rsidP="00B4131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B41310" w:rsidRPr="00147E34" w:rsidRDefault="00B41310" w:rsidP="005A65BD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934471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934471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B41310" w:rsidRPr="00335908" w:rsidRDefault="00B41310" w:rsidP="00B41310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  <w:r w:rsidRPr="00335908"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  <w:t>Informacja dla Wykonawcy:</w:t>
      </w:r>
    </w:p>
    <w:p w:rsidR="00B41310" w:rsidRPr="00335908" w:rsidRDefault="00B41310" w:rsidP="00B41310">
      <w:pPr>
        <w:pStyle w:val="rozdzia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 w:rsidRPr="00335908">
        <w:rPr>
          <w:rFonts w:ascii="Calibri" w:hAnsi="Calibri" w:cs="Calibri"/>
          <w:sz w:val="18"/>
          <w:szCs w:val="18"/>
          <w:u w:val="none"/>
        </w:rPr>
        <w:t xml:space="preserve">Zamawiający zaleca przed podpisaniem, zapisanie dokumentu w </w:t>
      </w:r>
      <w:proofErr w:type="spellStart"/>
      <w:r w:rsidRPr="00335908">
        <w:rPr>
          <w:rFonts w:ascii="Calibri" w:hAnsi="Calibri" w:cs="Calibri"/>
          <w:sz w:val="18"/>
          <w:szCs w:val="18"/>
          <w:u w:val="none"/>
        </w:rPr>
        <w:t>formacie.pdf</w:t>
      </w:r>
      <w:proofErr w:type="spellEnd"/>
    </w:p>
    <w:p w:rsidR="00B41310" w:rsidRPr="00335908" w:rsidRDefault="00B41310" w:rsidP="00B41310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ami</w:t>
      </w:r>
      <w:proofErr w:type="spellEnd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) potwierdzającymi prawo do reprezentacji Wykonawcy przez osobę podpisującą ofertę.</w:t>
      </w:r>
    </w:p>
    <w:p w:rsidR="0065133F" w:rsidRPr="005A65BD" w:rsidRDefault="00B41310" w:rsidP="005A65BD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Oryginał dokumentu potwierdzającego wniesienie wadium w formie gwarancji bankowej/ubezpieczeniowej musi być podpisany kwalifikowanym podpisem elektronicznym przez osobę upoważnioną przez Gwaranta.</w:t>
      </w:r>
    </w:p>
    <w:sectPr w:rsidR="0065133F" w:rsidRPr="005A65BD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AF8" w:rsidRDefault="004C2AF8" w:rsidP="00392B38">
      <w:r>
        <w:separator/>
      </w:r>
    </w:p>
  </w:endnote>
  <w:endnote w:type="continuationSeparator" w:id="0">
    <w:p w:rsidR="004C2AF8" w:rsidRDefault="004C2AF8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C14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AF8" w:rsidRDefault="004C2AF8" w:rsidP="00392B38">
      <w:r>
        <w:separator/>
      </w:r>
    </w:p>
  </w:footnote>
  <w:footnote w:type="continuationSeparator" w:id="0">
    <w:p w:rsidR="004C2AF8" w:rsidRDefault="004C2AF8" w:rsidP="00392B38">
      <w:r>
        <w:continuationSeparator/>
      </w:r>
    </w:p>
  </w:footnote>
  <w:footnote w:id="1">
    <w:p w:rsidR="00B41310" w:rsidRDefault="00B41310" w:rsidP="00B41310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B41310" w:rsidRPr="0065133F" w:rsidRDefault="00B41310" w:rsidP="00B41310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B41310" w:rsidRPr="0065133F" w:rsidRDefault="00B41310" w:rsidP="00B41310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C1418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E2786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E2786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5A65BD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F72A89">
      <w:rPr>
        <w:rFonts w:ascii="Calibri" w:hAnsi="Calibri"/>
        <w:sz w:val="18"/>
        <w:szCs w:val="18"/>
      </w:rPr>
      <w:t>PN-177/23</w:t>
    </w:r>
    <w:r w:rsidR="005A65BD">
      <w:rPr>
        <w:rFonts w:ascii="Calibri" w:hAnsi="Calibri"/>
        <w:sz w:val="18"/>
        <w:szCs w:val="18"/>
      </w:rPr>
      <w:t>/ZS</w:t>
    </w:r>
    <w:r w:rsidR="00C73A3C" w:rsidRPr="00C73A3C">
      <w:rPr>
        <w:rFonts w:ascii="Calibri" w:hAnsi="Calibri"/>
        <w:sz w:val="18"/>
        <w:szCs w:val="18"/>
      </w:rPr>
      <w:t>/MZ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E2786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E2786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C1418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B3484A" w:rsidP="00C40651">
    <w:pPr>
      <w:pStyle w:val="Nagwek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po zmianie </w:t>
    </w:r>
    <w:r w:rsidR="0062154F" w:rsidRPr="00DD4C23">
      <w:rPr>
        <w:rFonts w:ascii="Calibri" w:hAnsi="Calibri" w:cs="Calibri"/>
      </w:rPr>
      <w:t xml:space="preserve">Załącznik nr </w:t>
    </w:r>
    <w:r w:rsidR="0062154F">
      <w:rPr>
        <w:rFonts w:ascii="Calibri" w:hAnsi="Calibri" w:cs="Calibri"/>
      </w:rPr>
      <w:t xml:space="preserve">1 </w:t>
    </w:r>
    <w:r w:rsidR="0062154F" w:rsidRPr="00DD4C23">
      <w:rPr>
        <w:rFonts w:ascii="Calibri" w:hAnsi="Calibri" w:cs="Calibri"/>
      </w:rPr>
      <w:t xml:space="preserve">do SWZ, </w:t>
    </w:r>
    <w:bookmarkStart w:id="2" w:name="_Hlk63195288"/>
    <w:r w:rsidR="00F72A89">
      <w:rPr>
        <w:rFonts w:ascii="Calibri" w:hAnsi="Calibri"/>
      </w:rPr>
      <w:t>PN-177/23</w:t>
    </w:r>
    <w:r w:rsidR="005A65BD">
      <w:rPr>
        <w:rFonts w:ascii="Calibri" w:hAnsi="Calibri"/>
      </w:rPr>
      <w:t>/ZS</w:t>
    </w:r>
    <w:r w:rsidR="00A84D38">
      <w:rPr>
        <w:rFonts w:ascii="Calibri" w:hAnsi="Calibri"/>
      </w:rPr>
      <w:t>/MZ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5DB43354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DF726B"/>
    <w:multiLevelType w:val="hybridMultilevel"/>
    <w:tmpl w:val="9A10DE58"/>
    <w:lvl w:ilvl="0" w:tplc="D2EA10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501CA"/>
    <w:multiLevelType w:val="hybridMultilevel"/>
    <w:tmpl w:val="910E50BA"/>
    <w:lvl w:ilvl="0" w:tplc="A762EE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2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E12D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15B1C4D"/>
    <w:multiLevelType w:val="hybridMultilevel"/>
    <w:tmpl w:val="B65444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FD168A"/>
    <w:multiLevelType w:val="hybridMultilevel"/>
    <w:tmpl w:val="6C2C3CE6"/>
    <w:lvl w:ilvl="0" w:tplc="A740C5BC">
      <w:start w:val="1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>
    <w:nsid w:val="44FA6D1D"/>
    <w:multiLevelType w:val="hybridMultilevel"/>
    <w:tmpl w:val="814A671A"/>
    <w:lvl w:ilvl="0" w:tplc="7324A7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C608FB"/>
    <w:multiLevelType w:val="hybridMultilevel"/>
    <w:tmpl w:val="3C12F9DA"/>
    <w:lvl w:ilvl="0" w:tplc="AFEA571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50BE1"/>
    <w:multiLevelType w:val="multilevel"/>
    <w:tmpl w:val="EA3EE5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C70191"/>
    <w:multiLevelType w:val="hybridMultilevel"/>
    <w:tmpl w:val="C5328068"/>
    <w:lvl w:ilvl="0" w:tplc="739A62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25A7A"/>
    <w:multiLevelType w:val="hybridMultilevel"/>
    <w:tmpl w:val="03A04A6A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0566A6"/>
    <w:multiLevelType w:val="hybridMultilevel"/>
    <w:tmpl w:val="7008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31"/>
  </w:num>
  <w:num w:numId="8">
    <w:abstractNumId w:val="12"/>
  </w:num>
  <w:num w:numId="9">
    <w:abstractNumId w:val="39"/>
  </w:num>
  <w:num w:numId="10">
    <w:abstractNumId w:val="40"/>
  </w:num>
  <w:num w:numId="11">
    <w:abstractNumId w:val="20"/>
  </w:num>
  <w:num w:numId="12">
    <w:abstractNumId w:val="1"/>
  </w:num>
  <w:num w:numId="13">
    <w:abstractNumId w:val="3"/>
  </w:num>
  <w:num w:numId="14">
    <w:abstractNumId w:val="2"/>
  </w:num>
  <w:num w:numId="15">
    <w:abstractNumId w:val="36"/>
  </w:num>
  <w:num w:numId="16">
    <w:abstractNumId w:val="0"/>
  </w:num>
  <w:num w:numId="17">
    <w:abstractNumId w:val="5"/>
  </w:num>
  <w:num w:numId="18">
    <w:abstractNumId w:val="10"/>
  </w:num>
  <w:num w:numId="19">
    <w:abstractNumId w:val="24"/>
  </w:num>
  <w:num w:numId="20">
    <w:abstractNumId w:val="35"/>
  </w:num>
  <w:num w:numId="21">
    <w:abstractNumId w:val="8"/>
  </w:num>
  <w:num w:numId="22">
    <w:abstractNumId w:val="30"/>
  </w:num>
  <w:num w:numId="23">
    <w:abstractNumId w:val="9"/>
  </w:num>
  <w:num w:numId="24">
    <w:abstractNumId w:val="2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</w:num>
  <w:num w:numId="28">
    <w:abstractNumId w:val="37"/>
  </w:num>
  <w:num w:numId="29">
    <w:abstractNumId w:val="21"/>
  </w:num>
  <w:num w:numId="30">
    <w:abstractNumId w:val="4"/>
  </w:num>
  <w:num w:numId="31">
    <w:abstractNumId w:val="15"/>
  </w:num>
  <w:num w:numId="32">
    <w:abstractNumId w:val="33"/>
  </w:num>
  <w:num w:numId="33">
    <w:abstractNumId w:val="26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9"/>
  </w:num>
  <w:num w:numId="37">
    <w:abstractNumId w:val="38"/>
  </w:num>
  <w:num w:numId="38">
    <w:abstractNumId w:val="34"/>
  </w:num>
  <w:num w:numId="39">
    <w:abstractNumId w:val="11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9"/>
  </w:num>
  <w:num w:numId="43">
    <w:abstractNumId w:val="25"/>
  </w:num>
  <w:num w:numId="44">
    <w:abstractNumId w:val="13"/>
  </w:num>
  <w:num w:numId="45">
    <w:abstractNumId w:val="6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07700"/>
    <w:rsid w:val="00012B51"/>
    <w:rsid w:val="0003104B"/>
    <w:rsid w:val="00034701"/>
    <w:rsid w:val="000411C6"/>
    <w:rsid w:val="00057C5A"/>
    <w:rsid w:val="000822D9"/>
    <w:rsid w:val="00083193"/>
    <w:rsid w:val="000868EF"/>
    <w:rsid w:val="000E563C"/>
    <w:rsid w:val="000F1CD2"/>
    <w:rsid w:val="001027E4"/>
    <w:rsid w:val="00120331"/>
    <w:rsid w:val="0012564C"/>
    <w:rsid w:val="0012638D"/>
    <w:rsid w:val="00132BFC"/>
    <w:rsid w:val="00147E34"/>
    <w:rsid w:val="00151865"/>
    <w:rsid w:val="00173490"/>
    <w:rsid w:val="00175DDC"/>
    <w:rsid w:val="001902AA"/>
    <w:rsid w:val="00190AD6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405F"/>
    <w:rsid w:val="00225282"/>
    <w:rsid w:val="00227675"/>
    <w:rsid w:val="00234EF3"/>
    <w:rsid w:val="0023535F"/>
    <w:rsid w:val="00235648"/>
    <w:rsid w:val="0024544F"/>
    <w:rsid w:val="002728E3"/>
    <w:rsid w:val="002746D6"/>
    <w:rsid w:val="00282B1D"/>
    <w:rsid w:val="002976A9"/>
    <w:rsid w:val="002A2F32"/>
    <w:rsid w:val="002A3913"/>
    <w:rsid w:val="002B037E"/>
    <w:rsid w:val="002E12C8"/>
    <w:rsid w:val="002E2E33"/>
    <w:rsid w:val="002F6ABD"/>
    <w:rsid w:val="00323F67"/>
    <w:rsid w:val="00330780"/>
    <w:rsid w:val="00336F68"/>
    <w:rsid w:val="0034775C"/>
    <w:rsid w:val="00352A2E"/>
    <w:rsid w:val="003667ED"/>
    <w:rsid w:val="00374C57"/>
    <w:rsid w:val="0038479C"/>
    <w:rsid w:val="00392B38"/>
    <w:rsid w:val="00392E55"/>
    <w:rsid w:val="00397DAF"/>
    <w:rsid w:val="003A0174"/>
    <w:rsid w:val="003A1424"/>
    <w:rsid w:val="003A4849"/>
    <w:rsid w:val="003B05A8"/>
    <w:rsid w:val="003C359C"/>
    <w:rsid w:val="003C35BA"/>
    <w:rsid w:val="003C4D9B"/>
    <w:rsid w:val="003C5FF7"/>
    <w:rsid w:val="003D56F5"/>
    <w:rsid w:val="003D71DA"/>
    <w:rsid w:val="003D7F46"/>
    <w:rsid w:val="003F5E43"/>
    <w:rsid w:val="003F6BEA"/>
    <w:rsid w:val="0040153D"/>
    <w:rsid w:val="00402E07"/>
    <w:rsid w:val="00414E94"/>
    <w:rsid w:val="00426B8F"/>
    <w:rsid w:val="00440C43"/>
    <w:rsid w:val="00454277"/>
    <w:rsid w:val="00461D08"/>
    <w:rsid w:val="00464143"/>
    <w:rsid w:val="004879FD"/>
    <w:rsid w:val="00490876"/>
    <w:rsid w:val="00493A93"/>
    <w:rsid w:val="004A24A4"/>
    <w:rsid w:val="004A6919"/>
    <w:rsid w:val="004B348C"/>
    <w:rsid w:val="004C0BE5"/>
    <w:rsid w:val="004C2AF8"/>
    <w:rsid w:val="004C3268"/>
    <w:rsid w:val="004C6BF7"/>
    <w:rsid w:val="004D0A4D"/>
    <w:rsid w:val="004D10A2"/>
    <w:rsid w:val="004E19E2"/>
    <w:rsid w:val="004E2E51"/>
    <w:rsid w:val="004E579B"/>
    <w:rsid w:val="00510693"/>
    <w:rsid w:val="00513663"/>
    <w:rsid w:val="00520C19"/>
    <w:rsid w:val="005302DB"/>
    <w:rsid w:val="0054442A"/>
    <w:rsid w:val="00547368"/>
    <w:rsid w:val="00562011"/>
    <w:rsid w:val="00570B3D"/>
    <w:rsid w:val="00575B15"/>
    <w:rsid w:val="005813CD"/>
    <w:rsid w:val="005A06A3"/>
    <w:rsid w:val="005A539A"/>
    <w:rsid w:val="005A65BD"/>
    <w:rsid w:val="005B1404"/>
    <w:rsid w:val="005B7965"/>
    <w:rsid w:val="005D48AE"/>
    <w:rsid w:val="005D7A62"/>
    <w:rsid w:val="005E060B"/>
    <w:rsid w:val="005F6267"/>
    <w:rsid w:val="00613CBE"/>
    <w:rsid w:val="0062154F"/>
    <w:rsid w:val="00625849"/>
    <w:rsid w:val="00633973"/>
    <w:rsid w:val="006418FD"/>
    <w:rsid w:val="0065133F"/>
    <w:rsid w:val="00651D7A"/>
    <w:rsid w:val="00666615"/>
    <w:rsid w:val="00694B02"/>
    <w:rsid w:val="006B1610"/>
    <w:rsid w:val="006B2428"/>
    <w:rsid w:val="006B5BA7"/>
    <w:rsid w:val="006C793E"/>
    <w:rsid w:val="006E52EA"/>
    <w:rsid w:val="006F32DA"/>
    <w:rsid w:val="006F4135"/>
    <w:rsid w:val="0070745A"/>
    <w:rsid w:val="00713E79"/>
    <w:rsid w:val="00717C98"/>
    <w:rsid w:val="00720237"/>
    <w:rsid w:val="00742837"/>
    <w:rsid w:val="007502C1"/>
    <w:rsid w:val="007506C2"/>
    <w:rsid w:val="0076342B"/>
    <w:rsid w:val="00772E60"/>
    <w:rsid w:val="007955E9"/>
    <w:rsid w:val="007A1F7B"/>
    <w:rsid w:val="007C1296"/>
    <w:rsid w:val="007D744B"/>
    <w:rsid w:val="007E2F15"/>
    <w:rsid w:val="007E658A"/>
    <w:rsid w:val="007F681D"/>
    <w:rsid w:val="007F7319"/>
    <w:rsid w:val="00813495"/>
    <w:rsid w:val="0081714F"/>
    <w:rsid w:val="00822119"/>
    <w:rsid w:val="008264B1"/>
    <w:rsid w:val="008540A3"/>
    <w:rsid w:val="00866C94"/>
    <w:rsid w:val="00870BBA"/>
    <w:rsid w:val="008756F9"/>
    <w:rsid w:val="00881FA7"/>
    <w:rsid w:val="008B06AE"/>
    <w:rsid w:val="00900284"/>
    <w:rsid w:val="0090503E"/>
    <w:rsid w:val="009072EC"/>
    <w:rsid w:val="00931609"/>
    <w:rsid w:val="009333E1"/>
    <w:rsid w:val="009432F6"/>
    <w:rsid w:val="009442D6"/>
    <w:rsid w:val="00952208"/>
    <w:rsid w:val="00954040"/>
    <w:rsid w:val="009617B0"/>
    <w:rsid w:val="009B73B4"/>
    <w:rsid w:val="009C320C"/>
    <w:rsid w:val="009C6EDD"/>
    <w:rsid w:val="009D1FAE"/>
    <w:rsid w:val="009D46E4"/>
    <w:rsid w:val="009E1574"/>
    <w:rsid w:val="00A0006C"/>
    <w:rsid w:val="00A01AE0"/>
    <w:rsid w:val="00A063FE"/>
    <w:rsid w:val="00A120BD"/>
    <w:rsid w:val="00A12137"/>
    <w:rsid w:val="00A12713"/>
    <w:rsid w:val="00A14970"/>
    <w:rsid w:val="00A56328"/>
    <w:rsid w:val="00A616C1"/>
    <w:rsid w:val="00A81D0C"/>
    <w:rsid w:val="00A84D38"/>
    <w:rsid w:val="00A87E5C"/>
    <w:rsid w:val="00A92E73"/>
    <w:rsid w:val="00A93448"/>
    <w:rsid w:val="00A93BF6"/>
    <w:rsid w:val="00A94662"/>
    <w:rsid w:val="00AA3065"/>
    <w:rsid w:val="00AA3E3A"/>
    <w:rsid w:val="00AB55B4"/>
    <w:rsid w:val="00AB60DC"/>
    <w:rsid w:val="00AC62ED"/>
    <w:rsid w:val="00AD6334"/>
    <w:rsid w:val="00AF7D2C"/>
    <w:rsid w:val="00B0535C"/>
    <w:rsid w:val="00B3484A"/>
    <w:rsid w:val="00B40979"/>
    <w:rsid w:val="00B41310"/>
    <w:rsid w:val="00B45DC3"/>
    <w:rsid w:val="00B46E81"/>
    <w:rsid w:val="00B509DB"/>
    <w:rsid w:val="00B62831"/>
    <w:rsid w:val="00B71A77"/>
    <w:rsid w:val="00B71F92"/>
    <w:rsid w:val="00B75985"/>
    <w:rsid w:val="00B77DD1"/>
    <w:rsid w:val="00B80E26"/>
    <w:rsid w:val="00B912FC"/>
    <w:rsid w:val="00B91757"/>
    <w:rsid w:val="00BA713A"/>
    <w:rsid w:val="00BC06B7"/>
    <w:rsid w:val="00BC1E0B"/>
    <w:rsid w:val="00BC39D5"/>
    <w:rsid w:val="00BC5287"/>
    <w:rsid w:val="00BD04D7"/>
    <w:rsid w:val="00BD1A27"/>
    <w:rsid w:val="00BD6768"/>
    <w:rsid w:val="00BE37CC"/>
    <w:rsid w:val="00BE74F8"/>
    <w:rsid w:val="00C1145B"/>
    <w:rsid w:val="00C14181"/>
    <w:rsid w:val="00C2461F"/>
    <w:rsid w:val="00C30EC5"/>
    <w:rsid w:val="00C40651"/>
    <w:rsid w:val="00C524FA"/>
    <w:rsid w:val="00C61FAF"/>
    <w:rsid w:val="00C70C2F"/>
    <w:rsid w:val="00C73A3C"/>
    <w:rsid w:val="00C81880"/>
    <w:rsid w:val="00C905EB"/>
    <w:rsid w:val="00C964CE"/>
    <w:rsid w:val="00C97426"/>
    <w:rsid w:val="00CA24A7"/>
    <w:rsid w:val="00CA271A"/>
    <w:rsid w:val="00CA764F"/>
    <w:rsid w:val="00CC3CC3"/>
    <w:rsid w:val="00CD239B"/>
    <w:rsid w:val="00CD5F51"/>
    <w:rsid w:val="00CD7756"/>
    <w:rsid w:val="00D00FFE"/>
    <w:rsid w:val="00D024C3"/>
    <w:rsid w:val="00D15670"/>
    <w:rsid w:val="00D15714"/>
    <w:rsid w:val="00D21DB2"/>
    <w:rsid w:val="00D22F56"/>
    <w:rsid w:val="00D260B8"/>
    <w:rsid w:val="00D51ECB"/>
    <w:rsid w:val="00D526D4"/>
    <w:rsid w:val="00D6799E"/>
    <w:rsid w:val="00D70D02"/>
    <w:rsid w:val="00D9509A"/>
    <w:rsid w:val="00D97880"/>
    <w:rsid w:val="00DA2363"/>
    <w:rsid w:val="00DB3C9F"/>
    <w:rsid w:val="00DB40D5"/>
    <w:rsid w:val="00DB72A5"/>
    <w:rsid w:val="00DC097E"/>
    <w:rsid w:val="00DC5893"/>
    <w:rsid w:val="00DD3613"/>
    <w:rsid w:val="00DD4C23"/>
    <w:rsid w:val="00DE0CC5"/>
    <w:rsid w:val="00DE17D2"/>
    <w:rsid w:val="00DE2786"/>
    <w:rsid w:val="00DF6515"/>
    <w:rsid w:val="00E04DC1"/>
    <w:rsid w:val="00E105D4"/>
    <w:rsid w:val="00E1273C"/>
    <w:rsid w:val="00E2249B"/>
    <w:rsid w:val="00E22D74"/>
    <w:rsid w:val="00E24B66"/>
    <w:rsid w:val="00E37AFF"/>
    <w:rsid w:val="00E43814"/>
    <w:rsid w:val="00E47BA0"/>
    <w:rsid w:val="00E53A76"/>
    <w:rsid w:val="00E57DC3"/>
    <w:rsid w:val="00E609E4"/>
    <w:rsid w:val="00E740D5"/>
    <w:rsid w:val="00E839E2"/>
    <w:rsid w:val="00E84122"/>
    <w:rsid w:val="00E85144"/>
    <w:rsid w:val="00E91AA1"/>
    <w:rsid w:val="00E93E33"/>
    <w:rsid w:val="00EA5ED3"/>
    <w:rsid w:val="00EA5FCB"/>
    <w:rsid w:val="00EB2A8A"/>
    <w:rsid w:val="00EB2E3A"/>
    <w:rsid w:val="00EB4738"/>
    <w:rsid w:val="00EC0098"/>
    <w:rsid w:val="00EC12A3"/>
    <w:rsid w:val="00EE299A"/>
    <w:rsid w:val="00EE6E8B"/>
    <w:rsid w:val="00EF3760"/>
    <w:rsid w:val="00F04647"/>
    <w:rsid w:val="00F13414"/>
    <w:rsid w:val="00F13BEA"/>
    <w:rsid w:val="00F20A6E"/>
    <w:rsid w:val="00F27809"/>
    <w:rsid w:val="00F37B45"/>
    <w:rsid w:val="00F538F9"/>
    <w:rsid w:val="00F56F2A"/>
    <w:rsid w:val="00F7046A"/>
    <w:rsid w:val="00F72A89"/>
    <w:rsid w:val="00F7378C"/>
    <w:rsid w:val="00F82E8C"/>
    <w:rsid w:val="00F90F0B"/>
    <w:rsid w:val="00FB194A"/>
    <w:rsid w:val="00FB36A0"/>
    <w:rsid w:val="00FB7DDD"/>
    <w:rsid w:val="00FD42C8"/>
    <w:rsid w:val="00FD47E8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B41310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44F3A-68C1-4763-BF1B-3084B0E9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</cp:lastModifiedBy>
  <cp:revision>28</cp:revision>
  <cp:lastPrinted>2023-07-05T10:45:00Z</cp:lastPrinted>
  <dcterms:created xsi:type="dcterms:W3CDTF">2022-08-26T11:44:00Z</dcterms:created>
  <dcterms:modified xsi:type="dcterms:W3CDTF">2023-07-21T07:19:00Z</dcterms:modified>
</cp:coreProperties>
</file>